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F0BC" w14:textId="77777777" w:rsidR="00275721" w:rsidRPr="00275721" w:rsidRDefault="00271C4E" w:rsidP="00275721">
      <w:pPr>
        <w:jc w:val="center"/>
        <w:rPr>
          <w:rFonts w:ascii="Tahoma" w:hAnsi="Tahoma" w:cs="Tahoma"/>
          <w:b/>
          <w:bCs/>
          <w:color w:val="427D9A"/>
          <w:sz w:val="32"/>
          <w:szCs w:val="23"/>
        </w:rPr>
      </w:pPr>
      <w:r>
        <w:rPr>
          <w:rFonts w:ascii="Tahoma" w:hAnsi="Tahoma" w:cs="Tahoma"/>
          <w:b/>
          <w:bCs/>
          <w:color w:val="427D9A"/>
          <w:sz w:val="32"/>
          <w:szCs w:val="23"/>
        </w:rPr>
        <w:t>Referent</w:t>
      </w:r>
      <w:r w:rsidR="00275721" w:rsidRPr="00275721">
        <w:rPr>
          <w:rFonts w:ascii="Tahoma" w:hAnsi="Tahoma" w:cs="Tahoma"/>
          <w:b/>
          <w:bCs/>
          <w:color w:val="427D9A"/>
          <w:sz w:val="32"/>
          <w:szCs w:val="23"/>
        </w:rPr>
        <w:t xml:space="preserve"> reklamácie batožín</w:t>
      </w:r>
    </w:p>
    <w:p w14:paraId="71C2292C" w14:textId="77777777" w:rsidR="00C522F0" w:rsidRPr="00275721" w:rsidRDefault="00C522F0" w:rsidP="00275721">
      <w:pPr>
        <w:jc w:val="center"/>
        <w:rPr>
          <w:rFonts w:ascii="Tahoma" w:hAnsi="Tahoma" w:cs="Tahoma"/>
          <w:b/>
          <w:bCs/>
          <w:color w:val="427D9A"/>
          <w:sz w:val="20"/>
          <w:szCs w:val="20"/>
        </w:rPr>
      </w:pPr>
    </w:p>
    <w:p w14:paraId="16D05659" w14:textId="68E85247" w:rsidR="00275721" w:rsidRDefault="00275721" w:rsidP="00275721">
      <w:pPr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Letisko M. R. Štefánika – Airport Bratislava, a.s. (BTS) hľadá vhodného kandidáta/kandidátku na pozíciu ʺ</w:t>
      </w:r>
      <w:r w:rsidR="00271C4E">
        <w:rPr>
          <w:rFonts w:ascii="Tahoma" w:hAnsi="Tahoma" w:cs="Tahoma"/>
          <w:b/>
          <w:bCs/>
          <w:color w:val="427D9A"/>
          <w:sz w:val="20"/>
          <w:szCs w:val="20"/>
        </w:rPr>
        <w:t>Referent</w:t>
      </w:r>
      <w:r w:rsidRPr="00275721">
        <w:rPr>
          <w:rFonts w:ascii="Tahoma" w:hAnsi="Tahoma" w:cs="Tahoma"/>
          <w:b/>
          <w:bCs/>
          <w:color w:val="427D9A"/>
          <w:sz w:val="20"/>
          <w:szCs w:val="20"/>
        </w:rPr>
        <w:t xml:space="preserve"> reklamácie batožín</w:t>
      </w:r>
      <w:r w:rsidRPr="00275721">
        <w:rPr>
          <w:rFonts w:ascii="Tahoma" w:hAnsi="Tahoma" w:cs="Tahoma"/>
          <w:bCs/>
          <w:color w:val="427D9A"/>
          <w:sz w:val="20"/>
          <w:szCs w:val="20"/>
        </w:rPr>
        <w:t>”.</w:t>
      </w:r>
    </w:p>
    <w:p w14:paraId="33A94C94" w14:textId="77777777" w:rsidR="00281F5B" w:rsidRPr="00281F5B" w:rsidRDefault="00281F5B" w:rsidP="00275721">
      <w:pPr>
        <w:rPr>
          <w:rFonts w:ascii="Tahoma" w:hAnsi="Tahoma" w:cs="Tahoma"/>
          <w:bCs/>
          <w:color w:val="427D9A"/>
          <w:sz w:val="20"/>
          <w:szCs w:val="20"/>
        </w:rPr>
      </w:pPr>
    </w:p>
    <w:p w14:paraId="518D4F13" w14:textId="77777777" w:rsidR="00275721" w:rsidRPr="00275721" w:rsidRDefault="00275721" w:rsidP="00275721">
      <w:pPr>
        <w:rPr>
          <w:rFonts w:ascii="Tahoma" w:hAnsi="Tahoma" w:cs="Tahoma"/>
          <w:bCs/>
          <w:i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i/>
          <w:color w:val="427D9A"/>
          <w:sz w:val="20"/>
          <w:szCs w:val="20"/>
        </w:rPr>
        <w:t>Informácie o pracovnej pozícii:</w:t>
      </w:r>
    </w:p>
    <w:p w14:paraId="351F7554" w14:textId="77777777" w:rsidR="00275721" w:rsidRPr="00275721" w:rsidRDefault="00275721" w:rsidP="00275721">
      <w:pPr>
        <w:pStyle w:val="ListParagraph"/>
        <w:numPr>
          <w:ilvl w:val="0"/>
          <w:numId w:val="1"/>
        </w:numPr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 xml:space="preserve">Miesto </w:t>
      </w:r>
      <w:r>
        <w:rPr>
          <w:rFonts w:ascii="Tahoma" w:hAnsi="Tahoma" w:cs="Tahoma"/>
          <w:bCs/>
          <w:color w:val="427D9A"/>
          <w:sz w:val="20"/>
          <w:szCs w:val="20"/>
        </w:rPr>
        <w:t xml:space="preserve">výkonu </w:t>
      </w:r>
      <w:r w:rsidRPr="00275721">
        <w:rPr>
          <w:rFonts w:ascii="Tahoma" w:hAnsi="Tahoma" w:cs="Tahoma"/>
          <w:bCs/>
          <w:color w:val="427D9A"/>
          <w:sz w:val="20"/>
          <w:szCs w:val="20"/>
        </w:rPr>
        <w:t>práce: Bratislava</w:t>
      </w:r>
    </w:p>
    <w:p w14:paraId="12E4E0CC" w14:textId="40375956" w:rsidR="00275721" w:rsidRPr="00275721" w:rsidRDefault="00275721" w:rsidP="00275721">
      <w:pPr>
        <w:pStyle w:val="ListParagraph"/>
        <w:numPr>
          <w:ilvl w:val="0"/>
          <w:numId w:val="1"/>
        </w:numPr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 xml:space="preserve">Termín nástupu: </w:t>
      </w:r>
      <w:r w:rsidR="00281F5B">
        <w:rPr>
          <w:rFonts w:ascii="Tahoma" w:hAnsi="Tahoma" w:cs="Tahoma"/>
          <w:bCs/>
          <w:color w:val="427D9A"/>
          <w:sz w:val="20"/>
          <w:szCs w:val="20"/>
        </w:rPr>
        <w:t>ASAP</w:t>
      </w:r>
    </w:p>
    <w:p w14:paraId="7190BE4F" w14:textId="2B577254" w:rsidR="00275721" w:rsidRDefault="00275721" w:rsidP="00275721">
      <w:pPr>
        <w:pStyle w:val="ListParagraph"/>
        <w:numPr>
          <w:ilvl w:val="0"/>
          <w:numId w:val="1"/>
        </w:numPr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Druh pracovného pomeru: práca na zmeny v nepretržitej prevádzke</w:t>
      </w:r>
    </w:p>
    <w:p w14:paraId="5FC1BB8A" w14:textId="2E1EA68E" w:rsidR="00281F5B" w:rsidRPr="00281F5B" w:rsidRDefault="008F3D13" w:rsidP="00281F5B">
      <w:pPr>
        <w:pStyle w:val="ListParagraph"/>
        <w:numPr>
          <w:ilvl w:val="0"/>
          <w:numId w:val="1"/>
        </w:numPr>
        <w:rPr>
          <w:rFonts w:ascii="Tahoma" w:hAnsi="Tahoma" w:cs="Tahoma"/>
          <w:bCs/>
          <w:color w:val="427D9A"/>
          <w:sz w:val="20"/>
          <w:szCs w:val="20"/>
        </w:rPr>
      </w:pPr>
      <w:bookmarkStart w:id="0" w:name="_Hlk111621356"/>
      <w:r w:rsidRPr="008F3D13">
        <w:rPr>
          <w:rFonts w:ascii="Tahoma" w:hAnsi="Tahoma" w:cs="Tahoma"/>
          <w:bCs/>
          <w:color w:val="427D9A"/>
          <w:sz w:val="20"/>
          <w:szCs w:val="20"/>
        </w:rPr>
        <w:t xml:space="preserve">Ponúkaný plat: </w:t>
      </w:r>
      <w:r>
        <w:rPr>
          <w:rFonts w:ascii="Tahoma" w:hAnsi="Tahoma" w:cs="Tahoma"/>
          <w:bCs/>
          <w:color w:val="427D9A"/>
          <w:sz w:val="20"/>
          <w:szCs w:val="20"/>
        </w:rPr>
        <w:t>945</w:t>
      </w:r>
      <w:r w:rsidRPr="008F3D13">
        <w:rPr>
          <w:rFonts w:ascii="Tahoma" w:hAnsi="Tahoma" w:cs="Tahoma"/>
          <w:bCs/>
          <w:color w:val="427D9A"/>
          <w:sz w:val="20"/>
          <w:szCs w:val="20"/>
        </w:rPr>
        <w:t xml:space="preserve"> €/ mes. brutto + príplatky za víkendy, sviatky a nočné zmeny</w:t>
      </w:r>
      <w:bookmarkEnd w:id="0"/>
    </w:p>
    <w:p w14:paraId="525F0A71" w14:textId="77777777" w:rsidR="00275721" w:rsidRPr="00275721" w:rsidRDefault="00275721" w:rsidP="00275721">
      <w:pPr>
        <w:rPr>
          <w:rFonts w:ascii="Tahoma" w:hAnsi="Tahoma" w:cs="Tahoma"/>
          <w:bCs/>
          <w:i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i/>
          <w:color w:val="427D9A"/>
          <w:sz w:val="20"/>
          <w:szCs w:val="20"/>
        </w:rPr>
        <w:t>Náplň práce:</w:t>
      </w:r>
    </w:p>
    <w:p w14:paraId="232077EE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Vybavovanie požiadaviek cestujúcich ohľadom reklamácie batožín</w:t>
      </w:r>
    </w:p>
    <w:p w14:paraId="2FA5A800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Odosielanie pátracích správ pri nedodanej batožine</w:t>
      </w:r>
    </w:p>
    <w:p w14:paraId="012AC6DE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Spracovávanie údajov podľa manuálu SITA WorldTracer</w:t>
      </w:r>
    </w:p>
    <w:p w14:paraId="611BF555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Práca v systéme WorldTracer Liaison a WorldTracer Web</w:t>
      </w:r>
    </w:p>
    <w:p w14:paraId="089FB10C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Spolupráca s koordinátormi leteckých spoločností</w:t>
      </w:r>
    </w:p>
    <w:p w14:paraId="7157DF44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 xml:space="preserve">Vyhotovovanie pravidelných štatistík reklamovaných batožín </w:t>
      </w:r>
    </w:p>
    <w:p w14:paraId="531D1F99" w14:textId="77777777" w:rsidR="00275721" w:rsidRPr="00275721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 xml:space="preserve">Zabezpečovanie včasného doručenia reklamovanej batožiny na adresu cestujúceho </w:t>
      </w:r>
    </w:p>
    <w:p w14:paraId="70BB982E" w14:textId="4564017B" w:rsidR="00C522F0" w:rsidRPr="00281F5B" w:rsidRDefault="00275721" w:rsidP="0027572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Vedenie dokumentácie o stratených a nájdených predmetov na letisk</w:t>
      </w:r>
      <w:r w:rsidR="008F3D13">
        <w:rPr>
          <w:rFonts w:ascii="Tahoma" w:hAnsi="Tahoma" w:cs="Tahoma"/>
          <w:bCs/>
          <w:color w:val="427D9A"/>
          <w:sz w:val="20"/>
          <w:szCs w:val="20"/>
        </w:rPr>
        <w:t>u</w:t>
      </w:r>
    </w:p>
    <w:p w14:paraId="67CA0A1B" w14:textId="77777777" w:rsidR="00275721" w:rsidRPr="00275721" w:rsidRDefault="00275721" w:rsidP="00275721">
      <w:pPr>
        <w:rPr>
          <w:rFonts w:ascii="Tahoma" w:hAnsi="Tahoma" w:cs="Tahoma"/>
          <w:bCs/>
          <w:i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i/>
          <w:color w:val="427D9A"/>
          <w:sz w:val="20"/>
          <w:szCs w:val="20"/>
        </w:rPr>
        <w:t>Vhodný kandidát spĺňa nasledovné požiadavky:</w:t>
      </w:r>
    </w:p>
    <w:p w14:paraId="4CF28F24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 xml:space="preserve">Ukončené stredoškolské vzdelanie s maturitou </w:t>
      </w:r>
    </w:p>
    <w:p w14:paraId="106A300C" w14:textId="797A06D1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Znalosť AJ na mierne pokročilej úrovni</w:t>
      </w:r>
      <w:r w:rsidR="00281F5B">
        <w:rPr>
          <w:rFonts w:ascii="Tahoma" w:hAnsi="Tahoma" w:cs="Tahoma"/>
          <w:bCs/>
          <w:color w:val="427D9A"/>
          <w:sz w:val="20"/>
          <w:szCs w:val="20"/>
        </w:rPr>
        <w:t xml:space="preserve"> (B2)</w:t>
      </w:r>
    </w:p>
    <w:p w14:paraId="54C1F946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Príjemné, profesionálne vystupovanie a výborné komunikačné zručnosti</w:t>
      </w:r>
    </w:p>
    <w:p w14:paraId="3084E61F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Schopnosť zvládať stresové situácie</w:t>
      </w:r>
    </w:p>
    <w:p w14:paraId="757CF81E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Prax v oblasti starostlivosti o zákazníka vítaná</w:t>
      </w:r>
    </w:p>
    <w:p w14:paraId="56479454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Nástroje balíka MS Office na bežnej užívateľskej úrovni</w:t>
      </w:r>
    </w:p>
    <w:p w14:paraId="1312370E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Záujem o cestovný ruch a letectvo</w:t>
      </w:r>
    </w:p>
    <w:p w14:paraId="3CD6D413" w14:textId="77777777" w:rsidR="00275721" w:rsidRPr="00275721" w:rsidRDefault="00275721" w:rsidP="00275721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r w:rsidRPr="00275721">
        <w:rPr>
          <w:rFonts w:ascii="Tahoma" w:hAnsi="Tahoma" w:cs="Tahoma"/>
          <w:bCs/>
          <w:color w:val="427D9A"/>
          <w:sz w:val="20"/>
          <w:szCs w:val="20"/>
        </w:rPr>
        <w:t>Ochota a spôsobilosť pracovať na zmeny</w:t>
      </w:r>
    </w:p>
    <w:p w14:paraId="70EC4FA3" w14:textId="77777777" w:rsidR="008F3D13" w:rsidRDefault="008F3D13" w:rsidP="008F3D13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 priestupková bezúhonnosť</w:t>
      </w:r>
    </w:p>
    <w:p w14:paraId="502BA0AD" w14:textId="548937AF" w:rsidR="00275721" w:rsidRPr="008F3D13" w:rsidRDefault="008F3D13" w:rsidP="008F3D13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7F1F90ED" w14:textId="77777777" w:rsidR="00281F5B" w:rsidRDefault="00281F5B" w:rsidP="00281F5B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>
        <w:rPr>
          <w:rFonts w:ascii="Tahoma" w:hAnsi="Tahoma" w:cs="Tahoma"/>
          <w:bCs/>
          <w:i/>
          <w:color w:val="447D96"/>
          <w:sz w:val="20"/>
          <w:szCs w:val="20"/>
        </w:rPr>
        <w:t>Zamestnanecké výhody, benefity:</w:t>
      </w:r>
    </w:p>
    <w:p w14:paraId="3D0678AF" w14:textId="77777777" w:rsidR="00281F5B" w:rsidRDefault="00281F5B" w:rsidP="00281F5B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3C509622" w14:textId="77777777" w:rsidR="00281F5B" w:rsidRDefault="00281F5B" w:rsidP="00281F5B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7A9C77E8" w14:textId="3E1243D0" w:rsidR="00281F5B" w:rsidRDefault="00281F5B" w:rsidP="00281F5B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842EC">
        <w:rPr>
          <w:rFonts w:ascii="Tahoma" w:hAnsi="Tahoma" w:cs="Tahoma"/>
          <w:bCs/>
          <w:color w:val="447D96"/>
          <w:sz w:val="20"/>
          <w:szCs w:val="20"/>
        </w:rPr>
        <w:t>Možnosť využitia Multisport karty</w:t>
      </w:r>
    </w:p>
    <w:p w14:paraId="5DC06983" w14:textId="2D9CF479" w:rsidR="00281F5B" w:rsidRDefault="00281F5B" w:rsidP="00281F5B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Referral bonus program</w:t>
      </w:r>
    </w:p>
    <w:p w14:paraId="5FB0EC27" w14:textId="77777777" w:rsidR="00281F5B" w:rsidRPr="00003238" w:rsidRDefault="00281F5B" w:rsidP="00281F5B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21606B29" w14:textId="77777777" w:rsidR="00281F5B" w:rsidRDefault="00281F5B" w:rsidP="00281F5B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>
        <w:rPr>
          <w:rFonts w:ascii="Tahoma" w:hAnsi="Tahoma" w:cs="Tahoma"/>
          <w:bCs/>
          <w:color w:val="447D96"/>
          <w:sz w:val="20"/>
          <w:szCs w:val="20"/>
        </w:rPr>
        <w:t>p</w:t>
      </w:r>
    </w:p>
    <w:p w14:paraId="21B7069E" w14:textId="3B3503E1" w:rsidR="008F3D13" w:rsidRDefault="008F3D13" w:rsidP="008F3D13">
      <w:pPr>
        <w:spacing w:line="256" w:lineRule="auto"/>
        <w:ind w:left="360"/>
        <w:rPr>
          <w:rFonts w:ascii="Tahoma" w:hAnsi="Tahoma" w:cs="Tahoma"/>
          <w:bCs/>
          <w:color w:val="427D9A"/>
          <w:sz w:val="20"/>
          <w:szCs w:val="20"/>
        </w:rPr>
      </w:pPr>
    </w:p>
    <w:p w14:paraId="0A9356AA" w14:textId="47C9A31C" w:rsidR="008F3D13" w:rsidRDefault="008F3D13" w:rsidP="008F3D13">
      <w:pPr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lastRenderedPageBreak/>
        <w:t xml:space="preserve">V prípade záujmu prosím zašlite Váš životopis v slovenskom jazyku e-mailom na adresu </w:t>
      </w:r>
      <w:hyperlink r:id="rId7" w:history="1">
        <w:r w:rsidRPr="00B62725">
          <w:rPr>
            <w:rStyle w:val="Hyperlink"/>
            <w:rFonts w:ascii="Tahoma" w:hAnsi="Tahoma" w:cs="Tahoma"/>
            <w:bCs/>
            <w:sz w:val="20"/>
            <w:szCs w:val="23"/>
          </w:rPr>
          <w:t>kariera@bts.aero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 a do predmetu uveďte </w:t>
      </w:r>
      <w:r w:rsidRPr="00EF6B75">
        <w:rPr>
          <w:rFonts w:ascii="Tahoma" w:hAnsi="Tahoma" w:cs="Tahoma"/>
          <w:b/>
          <w:color w:val="427D9A"/>
          <w:sz w:val="20"/>
          <w:szCs w:val="23"/>
        </w:rPr>
        <w:t>„</w:t>
      </w:r>
      <w:r>
        <w:rPr>
          <w:rFonts w:ascii="Tahoma" w:hAnsi="Tahoma" w:cs="Tahoma"/>
          <w:b/>
          <w:color w:val="427D9A"/>
          <w:sz w:val="20"/>
          <w:szCs w:val="23"/>
        </w:rPr>
        <w:t>Referent reklamácie batožiny</w:t>
      </w:r>
      <w:r w:rsidRPr="00EF6B75">
        <w:rPr>
          <w:rFonts w:ascii="Tahoma" w:hAnsi="Tahoma" w:cs="Tahoma"/>
          <w:b/>
          <w:color w:val="427D9A"/>
          <w:sz w:val="20"/>
          <w:szCs w:val="23"/>
        </w:rPr>
        <w:t>“.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Váš životopis starostlivo posúdime. Vzhľadom na veľký záujem zo strany uchádzačov bohužiaľ nie je možné kontaktovať každého kandidáta osobne.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Kontaktovať preto budeme iba vybraných uchádzačov, ktorí najviac spĺňajú požadované kritériá. Ďakujeme za pochopenie a tešíme sa na prípadnú spoluprácu!</w:t>
      </w:r>
    </w:p>
    <w:p w14:paraId="5170708D" w14:textId="77777777" w:rsidR="008F3D13" w:rsidRPr="002D54A9" w:rsidRDefault="008F3D13" w:rsidP="008F3D13">
      <w:pPr>
        <w:pStyle w:val="PlainText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2D54A9">
        <w:rPr>
          <w:rFonts w:ascii="Tahoma" w:hAnsi="Tahoma" w:cs="Tahoma"/>
          <w:bCs/>
          <w:color w:val="427D9A"/>
          <w:sz w:val="20"/>
          <w:szCs w:val="23"/>
        </w:rPr>
        <w:t>„V zmysle zákona č. 122/2013 Z.z. o ochrane osobných údajov a o zmene a doplnení niektorých zákonov súhlasím, aby spoločnosť Letisko M. R. Štefánika – Airport Bratislava, a.s. (BTS) spracovala a uchovala moje zaslané osobné údaje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Pr="00A05FBC">
        <w:rPr>
          <w:rFonts w:ascii="Tahoma" w:hAnsi="Tahoma" w:cs="Tahoma"/>
          <w:bCs/>
          <w:color w:val="427D9A"/>
          <w:sz w:val="20"/>
          <w:szCs w:val="23"/>
        </w:rPr>
        <w:t>(vrátane mojej fotografie fyzickej identity) v rozsahu životopisu (prípadne motivačného listu)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za účelom zaradenia do evidencie uchádzačov o prácu a obsadenia voľných pracovných miest. Vyhlasujem, že všetky mnou poskytnuté osobné údaje sú pravdivé, správne a úplné a ich poskytnutie je dobrovoľné. Súhlas je daný na dobu určitú po dobu 3 rokov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r w:rsidRPr="00A05FBC">
        <w:rPr>
          <w:rFonts w:ascii="Tahoma" w:hAnsi="Tahoma" w:cs="Tahoma"/>
          <w:bCs/>
          <w:color w:val="427D9A"/>
          <w:sz w:val="20"/>
          <w:szCs w:val="23"/>
        </w:rPr>
        <w:t>alebo do písomného odvolania súhlasu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p w14:paraId="619AC549" w14:textId="77777777" w:rsidR="008F3D13" w:rsidRPr="00257C37" w:rsidRDefault="008F3D13" w:rsidP="008F3D13">
      <w:pPr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p w14:paraId="59862702" w14:textId="77777777" w:rsidR="008F3D13" w:rsidRPr="008F3D13" w:rsidRDefault="008F3D13" w:rsidP="008F3D13">
      <w:pPr>
        <w:spacing w:line="256" w:lineRule="auto"/>
        <w:ind w:left="360"/>
        <w:rPr>
          <w:rFonts w:ascii="Tahoma" w:hAnsi="Tahoma" w:cs="Tahoma"/>
          <w:bCs/>
          <w:color w:val="427D9A"/>
          <w:sz w:val="20"/>
          <w:szCs w:val="20"/>
        </w:rPr>
      </w:pPr>
    </w:p>
    <w:sectPr w:rsidR="008F3D13" w:rsidRPr="008F3D13" w:rsidSect="00BE77F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7D7F" w14:textId="77777777" w:rsidR="00342429" w:rsidRDefault="00342429" w:rsidP="00833C97">
      <w:pPr>
        <w:spacing w:after="0" w:line="240" w:lineRule="auto"/>
      </w:pPr>
      <w:r>
        <w:separator/>
      </w:r>
    </w:p>
  </w:endnote>
  <w:endnote w:type="continuationSeparator" w:id="0">
    <w:p w14:paraId="6E58EB61" w14:textId="77777777" w:rsidR="00342429" w:rsidRDefault="00342429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2783" w14:textId="77777777" w:rsidR="00833C97" w:rsidRDefault="00275721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B99DEDB" wp14:editId="590769E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EAAC" w14:textId="77777777" w:rsidR="00342429" w:rsidRDefault="00342429" w:rsidP="00833C97">
      <w:pPr>
        <w:spacing w:after="0" w:line="240" w:lineRule="auto"/>
      </w:pPr>
      <w:r>
        <w:separator/>
      </w:r>
    </w:p>
  </w:footnote>
  <w:footnote w:type="continuationSeparator" w:id="0">
    <w:p w14:paraId="228C11AB" w14:textId="77777777" w:rsidR="00342429" w:rsidRDefault="00342429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48E4" w14:textId="77777777" w:rsidR="00833C97" w:rsidRDefault="00000000">
    <w:pPr>
      <w:pStyle w:val="Header"/>
    </w:pPr>
    <w:r>
      <w:rPr>
        <w:noProof/>
      </w:rPr>
      <w:pict w14:anchorId="6BD23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1DE6" w14:textId="77777777" w:rsidR="00833C97" w:rsidRDefault="00275721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7A9B8B51" wp14:editId="3C3C97D7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AA1E" w14:textId="77777777" w:rsidR="00833C97" w:rsidRDefault="00000000">
    <w:pPr>
      <w:pStyle w:val="Header"/>
    </w:pPr>
    <w:r>
      <w:rPr>
        <w:noProof/>
      </w:rPr>
      <w:pict w14:anchorId="0C767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960"/>
    <w:multiLevelType w:val="hybridMultilevel"/>
    <w:tmpl w:val="C6FEB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40E95"/>
    <w:multiLevelType w:val="hybridMultilevel"/>
    <w:tmpl w:val="17989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249905">
    <w:abstractNumId w:val="3"/>
  </w:num>
  <w:num w:numId="2" w16cid:durableId="1332030629">
    <w:abstractNumId w:val="1"/>
  </w:num>
  <w:num w:numId="3" w16cid:durableId="213585814">
    <w:abstractNumId w:val="0"/>
  </w:num>
  <w:num w:numId="4" w16cid:durableId="524636259">
    <w:abstractNumId w:val="2"/>
  </w:num>
  <w:num w:numId="5" w16cid:durableId="435297925">
    <w:abstractNumId w:val="5"/>
  </w:num>
  <w:num w:numId="6" w16cid:durableId="1070346563">
    <w:abstractNumId w:val="6"/>
  </w:num>
  <w:num w:numId="7" w16cid:durableId="1507281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9545A"/>
    <w:rsid w:val="00176003"/>
    <w:rsid w:val="00271C4E"/>
    <w:rsid w:val="00275721"/>
    <w:rsid w:val="00281F5B"/>
    <w:rsid w:val="00342429"/>
    <w:rsid w:val="0038656B"/>
    <w:rsid w:val="00674D45"/>
    <w:rsid w:val="006B2AA2"/>
    <w:rsid w:val="00726A1F"/>
    <w:rsid w:val="00751AB6"/>
    <w:rsid w:val="007959DE"/>
    <w:rsid w:val="00804922"/>
    <w:rsid w:val="00833C97"/>
    <w:rsid w:val="008A0E52"/>
    <w:rsid w:val="008F3D13"/>
    <w:rsid w:val="00A16768"/>
    <w:rsid w:val="00AA2E2E"/>
    <w:rsid w:val="00AA2E34"/>
    <w:rsid w:val="00B525CC"/>
    <w:rsid w:val="00B7130B"/>
    <w:rsid w:val="00BE77F8"/>
    <w:rsid w:val="00C522F0"/>
    <w:rsid w:val="00CC3BDF"/>
    <w:rsid w:val="00DA6D63"/>
    <w:rsid w:val="00DC46E9"/>
    <w:rsid w:val="00E6420B"/>
    <w:rsid w:val="00E704A9"/>
    <w:rsid w:val="00EE63D8"/>
    <w:rsid w:val="00F0092D"/>
    <w:rsid w:val="00F261A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8AE"/>
  <w15:chartTrackingRefBased/>
  <w15:docId w15:val="{BD869525-BE9B-4E07-8E68-22F8A76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3D13"/>
    <w:pPr>
      <w:spacing w:after="0" w:line="240" w:lineRule="auto"/>
    </w:pPr>
    <w:rPr>
      <w:rFonts w:eastAsiaTheme="minorHAnsi" w:cstheme="minorBidi"/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8F3D1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2728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6</cp:revision>
  <cp:lastPrinted>2018-02-13T08:46:00Z</cp:lastPrinted>
  <dcterms:created xsi:type="dcterms:W3CDTF">2018-02-12T10:18:00Z</dcterms:created>
  <dcterms:modified xsi:type="dcterms:W3CDTF">2022-08-17T07:38:00Z</dcterms:modified>
</cp:coreProperties>
</file>